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6D540" w14:textId="77777777" w:rsidR="00924CE7" w:rsidRPr="00637842" w:rsidRDefault="00924CE7" w:rsidP="00924CE7">
      <w:pPr>
        <w:spacing w:before="100" w:beforeAutospacing="1" w:after="100" w:afterAutospacing="1" w:line="240" w:lineRule="auto"/>
        <w:rPr>
          <w:rFonts w:ascii="w_Lotus" w:hAnsi="w_Lotus" w:cs="w_Lotus"/>
          <w:sz w:val="28"/>
          <w:szCs w:val="28"/>
          <w:rtl/>
        </w:rPr>
      </w:pPr>
      <w:r w:rsidRPr="00637842">
        <w:rPr>
          <w:rFonts w:ascii="w_Lotus" w:hAnsi="w_Lotus" w:cs="w_Lotus"/>
          <w:sz w:val="28"/>
          <w:szCs w:val="28"/>
          <w:rtl/>
        </w:rPr>
        <w:t>شب‌های مکه (کتاب صوتی)</w:t>
      </w:r>
    </w:p>
    <w:p w14:paraId="7F5FC25A" w14:textId="77777777" w:rsidR="00924CE7" w:rsidRPr="00637842" w:rsidRDefault="00924CE7" w:rsidP="00924CE7">
      <w:pPr>
        <w:spacing w:before="100" w:beforeAutospacing="1" w:after="100" w:afterAutospacing="1" w:line="240" w:lineRule="auto"/>
        <w:rPr>
          <w:rFonts w:ascii="w_Lotus" w:hAnsi="w_Lotus" w:cs="w_Lotus"/>
          <w:sz w:val="28"/>
          <w:szCs w:val="28"/>
          <w:rtl/>
        </w:rPr>
      </w:pPr>
    </w:p>
    <w:p w14:paraId="17AFE930" w14:textId="77777777" w:rsidR="00924CE7" w:rsidRPr="00637842" w:rsidRDefault="00924CE7" w:rsidP="00924CE7">
      <w:pPr>
        <w:spacing w:before="100" w:beforeAutospacing="1" w:after="100" w:afterAutospacing="1" w:line="240" w:lineRule="auto"/>
        <w:rPr>
          <w:rFonts w:ascii="w_Lotus" w:hAnsi="w_Lotus" w:cs="w_Lotus"/>
          <w:sz w:val="28"/>
          <w:szCs w:val="28"/>
          <w:rtl/>
        </w:rPr>
      </w:pPr>
    </w:p>
    <w:p w14:paraId="52919EE4" w14:textId="77777777" w:rsidR="00924CE7" w:rsidRPr="00637842" w:rsidRDefault="00924CE7" w:rsidP="00924CE7">
      <w:pPr>
        <w:spacing w:before="100" w:beforeAutospacing="1" w:after="100" w:afterAutospacing="1" w:line="240" w:lineRule="auto"/>
        <w:rPr>
          <w:rFonts w:ascii="w_Lotus" w:hAnsi="w_Lotus" w:cs="w_Lotus"/>
          <w:sz w:val="28"/>
          <w:szCs w:val="28"/>
          <w:rtl/>
        </w:rPr>
      </w:pPr>
      <w:r w:rsidRPr="00637842">
        <w:rPr>
          <w:rFonts w:ascii="w_Lotus" w:hAnsi="w_Lotus" w:cs="w_Lotus"/>
          <w:sz w:val="28"/>
          <w:szCs w:val="28"/>
          <w:rtl/>
        </w:rPr>
        <w:t>کتاب شب‌های مکه، کتابی است که در قالب سفرنامه، با قلمی بسیار شیرین و زیبا، شما را با بعضی از عقاید اشتباه اهل سنت درباره شیعیان آشنا می‌نماید.</w:t>
      </w:r>
    </w:p>
    <w:p w14:paraId="6D6C0071" w14:textId="7C210AC3" w:rsidR="00586E8C" w:rsidRPr="00637842" w:rsidRDefault="00924CE7" w:rsidP="00924CE7">
      <w:pPr>
        <w:spacing w:before="100" w:beforeAutospacing="1" w:after="100" w:afterAutospacing="1" w:line="240" w:lineRule="auto"/>
        <w:rPr>
          <w:rFonts w:ascii="w_Lotus" w:hAnsi="w_Lotus" w:cs="w_Lotus"/>
          <w:sz w:val="28"/>
          <w:szCs w:val="28"/>
          <w:rtl/>
        </w:rPr>
      </w:pPr>
      <w:r w:rsidRPr="00637842">
        <w:rPr>
          <w:rFonts w:ascii="w_Lotus" w:hAnsi="w_Lotus" w:cs="w_Lotus"/>
          <w:sz w:val="28"/>
          <w:szCs w:val="28"/>
          <w:rtl/>
        </w:rPr>
        <w:t xml:space="preserve"> </w:t>
      </w:r>
    </w:p>
    <w:p w14:paraId="1AA6C5B1" w14:textId="77777777" w:rsidR="00637842" w:rsidRPr="00637842" w:rsidRDefault="00637842" w:rsidP="00924CE7">
      <w:pPr>
        <w:spacing w:before="100" w:beforeAutospacing="1" w:after="100" w:afterAutospacing="1" w:line="240" w:lineRule="auto"/>
        <w:rPr>
          <w:rFonts w:ascii="w_Lotus" w:hAnsi="w_Lotus" w:cs="w_Lotus"/>
          <w:sz w:val="28"/>
          <w:szCs w:val="28"/>
          <w:rtl/>
        </w:rPr>
      </w:pPr>
    </w:p>
    <w:p w14:paraId="74A361C2" w14:textId="635A00EC" w:rsidR="00BC6A67" w:rsidRPr="00637842" w:rsidRDefault="00637842" w:rsidP="00BC6A67">
      <w:pPr>
        <w:spacing w:before="100" w:beforeAutospacing="1" w:after="100" w:afterAutospacing="1" w:line="240" w:lineRule="auto"/>
        <w:rPr>
          <w:rFonts w:ascii="w_Lotus" w:hAnsi="w_Lotus" w:cs="w_Lotus"/>
          <w:sz w:val="28"/>
          <w:szCs w:val="28"/>
          <w:rtl/>
        </w:rPr>
      </w:pPr>
      <w:bookmarkStart w:id="0" w:name="_GoBack"/>
      <w:r w:rsidRPr="00637842">
        <w:rPr>
          <w:rFonts w:ascii="w_Lotus" w:hAnsi="w_Lotus" w:cs="w_Lotus"/>
          <w:sz w:val="28"/>
          <w:szCs w:val="28"/>
          <w:rtl/>
        </w:rPr>
        <w:t xml:space="preserve">کتاب صوتی شب‌های مکه، سفرنامه مذهبی، عقاید شیعه و اهل سنت، مباحثات اعتقادی، خاطرات سفر استاد ابطحی، کتاب صوتی </w:t>
      </w:r>
    </w:p>
    <w:bookmarkEnd w:id="0"/>
    <w:p w14:paraId="0106C786" w14:textId="77777777" w:rsidR="00637842" w:rsidRPr="00637842" w:rsidRDefault="00637842" w:rsidP="00BC6A67">
      <w:pPr>
        <w:spacing w:before="100" w:beforeAutospacing="1" w:after="100" w:afterAutospacing="1" w:line="240" w:lineRule="auto"/>
        <w:rPr>
          <w:rFonts w:ascii="w_Lotus" w:hAnsi="w_Lotus" w:cs="w_Lotus"/>
          <w:sz w:val="28"/>
          <w:szCs w:val="28"/>
          <w:rtl/>
        </w:rPr>
      </w:pPr>
    </w:p>
    <w:p w14:paraId="550DA42E" w14:textId="2C0E9027" w:rsidR="00586E0F" w:rsidRPr="00637842" w:rsidRDefault="00586E0F" w:rsidP="00586E0F">
      <w:pPr>
        <w:rPr>
          <w:rFonts w:ascii="w_Lotus" w:hAnsi="w_Lotus" w:cs="w_Lotus"/>
          <w:sz w:val="28"/>
          <w:szCs w:val="28"/>
          <w:rtl/>
        </w:rPr>
      </w:pPr>
      <w:r w:rsidRPr="00637842">
        <w:rPr>
          <w:rFonts w:ascii="Segoe UI Emoji" w:hAnsi="Segoe UI Emoji" w:cs="Segoe UI Emoji"/>
          <w:sz w:val="28"/>
          <w:szCs w:val="28"/>
        </w:rPr>
        <w:t>🌟</w:t>
      </w:r>
      <w:r w:rsidRPr="00637842">
        <w:rPr>
          <w:rFonts w:ascii="w_Lotus" w:hAnsi="w_Lotus" w:cs="w_Lotus"/>
          <w:sz w:val="28"/>
          <w:szCs w:val="28"/>
        </w:rPr>
        <w:t xml:space="preserve"> </w:t>
      </w:r>
      <w:r w:rsidRPr="00637842">
        <w:rPr>
          <w:rStyle w:val="Strong"/>
          <w:rFonts w:ascii="w_Lotus" w:hAnsi="w_Lotus" w:cs="w_Lotus"/>
          <w:sz w:val="28"/>
          <w:szCs w:val="28"/>
          <w:rtl/>
        </w:rPr>
        <w:t>درباره کتاب</w:t>
      </w:r>
    </w:p>
    <w:p w14:paraId="1E9FE175" w14:textId="77777777" w:rsidR="00924CE7" w:rsidRPr="00637842" w:rsidRDefault="00924CE7" w:rsidP="00924CE7">
      <w:pPr>
        <w:spacing w:before="100" w:beforeAutospacing="1" w:after="100" w:afterAutospacing="1" w:line="240" w:lineRule="auto"/>
        <w:rPr>
          <w:rFonts w:ascii="w_Lotus" w:hAnsi="w_Lotus" w:cs="w_Lotus"/>
          <w:sz w:val="28"/>
          <w:szCs w:val="28"/>
          <w:rtl/>
        </w:rPr>
      </w:pPr>
      <w:r w:rsidRPr="00637842">
        <w:rPr>
          <w:rFonts w:ascii="w_Lotus" w:hAnsi="w_Lotus" w:cs="w_Lotus"/>
          <w:sz w:val="28"/>
          <w:szCs w:val="28"/>
          <w:rtl/>
        </w:rPr>
        <w:t>کتاب صوتی «شب‌های مکه»، اثری است بسیار زیبا و جذاب از سرگذشت سفر استاد سید حسن ابطحی رضوان‌الله‌علیه به کشورهای سوریه و ترکیه و مکه و مباحثه ایشان با علمای اهل سنت، به‌ویژه عالم بزرگ مکه، درباره حقایقی که شیعیان به آن معتقد می‌باشند و به چالش کشیدن عقاید انحرافی اهل سنت که سبب تشیع عالم بزرگ مکه گردید. این کتاب در قالب کتاب صوتی و پادکست معنوی به خوانندگان محترم ارائه می‌گردد.</w:t>
      </w:r>
    </w:p>
    <w:p w14:paraId="3A361B7A" w14:textId="77777777" w:rsidR="00586E0F" w:rsidRPr="00637842" w:rsidRDefault="00586E0F" w:rsidP="00586E0F">
      <w:pPr>
        <w:pStyle w:val="NormalWeb"/>
        <w:bidi/>
        <w:rPr>
          <w:rStyle w:val="Strong"/>
          <w:rFonts w:ascii="w_Lotus" w:hAnsi="w_Lotus" w:cs="w_Lotus"/>
          <w:sz w:val="28"/>
          <w:szCs w:val="28"/>
          <w:rtl/>
        </w:rPr>
      </w:pPr>
    </w:p>
    <w:p w14:paraId="2D46F319" w14:textId="508DD992" w:rsidR="00586E0F" w:rsidRPr="00637842" w:rsidRDefault="00586E0F" w:rsidP="00586E0F">
      <w:pPr>
        <w:pStyle w:val="NormalWeb"/>
        <w:bidi/>
        <w:rPr>
          <w:rFonts w:ascii="w_Lotus" w:hAnsi="w_Lotus" w:cs="w_Lotus"/>
          <w:sz w:val="28"/>
          <w:szCs w:val="28"/>
          <w:rtl/>
        </w:rPr>
      </w:pPr>
      <w:r w:rsidRPr="00637842">
        <w:rPr>
          <w:rFonts w:ascii="Segoe UI Emoji" w:hAnsi="Segoe UI Emoji" w:cs="Segoe UI Emoji"/>
          <w:sz w:val="28"/>
          <w:szCs w:val="28"/>
        </w:rPr>
        <w:t>✨</w:t>
      </w:r>
      <w:r w:rsidRPr="00637842">
        <w:rPr>
          <w:rFonts w:ascii="w_Lotus" w:hAnsi="w_Lotus" w:cs="w_Lotus"/>
          <w:sz w:val="28"/>
          <w:szCs w:val="28"/>
        </w:rPr>
        <w:t xml:space="preserve"> </w:t>
      </w:r>
      <w:r w:rsidRPr="00637842">
        <w:rPr>
          <w:rStyle w:val="Strong"/>
          <w:rFonts w:ascii="w_Lotus" w:hAnsi="w_Lotus" w:cs="w_Lotus"/>
          <w:sz w:val="28"/>
          <w:szCs w:val="28"/>
          <w:rtl/>
        </w:rPr>
        <w:t>امکانات برنامه</w:t>
      </w:r>
      <w:r w:rsidRPr="00637842">
        <w:rPr>
          <w:rFonts w:ascii="w_Lotus" w:hAnsi="w_Lotus" w:cs="w_Lotus"/>
          <w:sz w:val="28"/>
          <w:szCs w:val="28"/>
        </w:rPr>
        <w:br/>
      </w:r>
      <w:r w:rsidR="008855DA" w:rsidRPr="00637842">
        <w:rPr>
          <w:rFonts w:ascii="w_Lotus" w:hAnsi="w_Lotus" w:cs="w_Lotus"/>
          <w:sz w:val="28"/>
          <w:szCs w:val="28"/>
        </w:rPr>
        <w:t xml:space="preserve">• </w:t>
      </w:r>
      <w:r w:rsidR="008855DA" w:rsidRPr="00637842">
        <w:rPr>
          <w:rFonts w:ascii="w_Lotus" w:hAnsi="w_Lotus" w:cs="w_Lotus"/>
          <w:sz w:val="28"/>
          <w:szCs w:val="28"/>
          <w:rtl/>
        </w:rPr>
        <w:t>نسخه صوتی و متن کامل کتاب</w:t>
      </w:r>
      <w:r w:rsidR="008855DA" w:rsidRPr="00637842">
        <w:rPr>
          <w:rFonts w:ascii="w_Lotus" w:hAnsi="w_Lotus" w:cs="w_Lotus"/>
          <w:sz w:val="28"/>
          <w:szCs w:val="28"/>
        </w:rPr>
        <w:br/>
        <w:t xml:space="preserve">• </w:t>
      </w:r>
      <w:r w:rsidR="008855DA" w:rsidRPr="00637842">
        <w:rPr>
          <w:rFonts w:ascii="w_Lotus" w:hAnsi="w_Lotus" w:cs="w_Lotus"/>
          <w:sz w:val="28"/>
          <w:szCs w:val="28"/>
          <w:rtl/>
        </w:rPr>
        <w:t>امکان شنیدن صوت و مطالعه متن به‌صورت هم‌زمان</w:t>
      </w:r>
      <w:r w:rsidR="008855DA" w:rsidRPr="00637842">
        <w:rPr>
          <w:rFonts w:ascii="w_Lotus" w:hAnsi="w_Lotus" w:cs="w_Lotus"/>
          <w:sz w:val="28"/>
          <w:szCs w:val="28"/>
        </w:rPr>
        <w:br/>
        <w:t xml:space="preserve">• </w:t>
      </w:r>
      <w:r w:rsidR="008855DA" w:rsidRPr="00637842">
        <w:rPr>
          <w:rFonts w:ascii="w_Lotus" w:hAnsi="w_Lotus" w:cs="w_Lotus"/>
          <w:sz w:val="28"/>
          <w:szCs w:val="28"/>
          <w:rtl/>
        </w:rPr>
        <w:t>جست‌وجو در متن و عناوین</w:t>
      </w:r>
      <w:r w:rsidR="008855DA" w:rsidRPr="00637842">
        <w:rPr>
          <w:rFonts w:ascii="w_Lotus" w:hAnsi="w_Lotus" w:cs="w_Lotus"/>
          <w:sz w:val="28"/>
          <w:szCs w:val="28"/>
        </w:rPr>
        <w:br/>
        <w:t xml:space="preserve">• </w:t>
      </w:r>
      <w:r w:rsidR="008855DA" w:rsidRPr="00637842">
        <w:rPr>
          <w:rFonts w:ascii="w_Lotus" w:hAnsi="w_Lotus" w:cs="w_Lotus"/>
          <w:sz w:val="28"/>
          <w:szCs w:val="28"/>
          <w:rtl/>
        </w:rPr>
        <w:t>نشانه‌گذاری بخش‌های مورد علاقه</w:t>
      </w:r>
      <w:r w:rsidR="008855DA" w:rsidRPr="00637842">
        <w:rPr>
          <w:rFonts w:ascii="w_Lotus" w:hAnsi="w_Lotus" w:cs="w_Lotus"/>
          <w:sz w:val="28"/>
          <w:szCs w:val="28"/>
        </w:rPr>
        <w:br/>
      </w:r>
      <w:r w:rsidR="008855DA" w:rsidRPr="00637842">
        <w:rPr>
          <w:rFonts w:ascii="w_Lotus" w:hAnsi="w_Lotus" w:cs="w_Lotus"/>
          <w:sz w:val="28"/>
          <w:szCs w:val="28"/>
        </w:rPr>
        <w:lastRenderedPageBreak/>
        <w:t xml:space="preserve">• </w:t>
      </w:r>
      <w:r w:rsidR="008855DA" w:rsidRPr="00637842">
        <w:rPr>
          <w:rFonts w:ascii="w_Lotus" w:hAnsi="w_Lotus" w:cs="w_Lotus"/>
          <w:sz w:val="28"/>
          <w:szCs w:val="28"/>
          <w:rtl/>
        </w:rPr>
        <w:t>ادامه مطالعه و پخش از آخرین بخش</w:t>
      </w:r>
      <w:r w:rsidR="008855DA" w:rsidRPr="00637842">
        <w:rPr>
          <w:rFonts w:ascii="w_Lotus" w:hAnsi="w_Lotus" w:cs="w_Lotus"/>
          <w:sz w:val="28"/>
          <w:szCs w:val="28"/>
        </w:rPr>
        <w:br/>
        <w:t xml:space="preserve">• </w:t>
      </w:r>
      <w:r w:rsidR="008855DA" w:rsidRPr="00637842">
        <w:rPr>
          <w:rFonts w:ascii="w_Lotus" w:hAnsi="w_Lotus" w:cs="w_Lotus"/>
          <w:sz w:val="28"/>
          <w:szCs w:val="28"/>
          <w:rtl/>
        </w:rPr>
        <w:t>تنظیم اندازه نوشته برای مطالعه راحت‌تر</w:t>
      </w:r>
      <w:r w:rsidR="008855DA" w:rsidRPr="00637842">
        <w:rPr>
          <w:rFonts w:ascii="w_Lotus" w:hAnsi="w_Lotus" w:cs="w_Lotus"/>
          <w:sz w:val="28"/>
          <w:szCs w:val="28"/>
        </w:rPr>
        <w:br/>
        <w:t xml:space="preserve">• </w:t>
      </w:r>
      <w:r w:rsidR="008855DA" w:rsidRPr="00637842">
        <w:rPr>
          <w:rFonts w:ascii="w_Lotus" w:hAnsi="w_Lotus" w:cs="w_Lotus"/>
          <w:sz w:val="28"/>
          <w:szCs w:val="28"/>
          <w:rtl/>
        </w:rPr>
        <w:t>حالت شب برای مطالعه در محیط‌های کم‌نور</w:t>
      </w:r>
      <w:r w:rsidR="008855DA" w:rsidRPr="00637842">
        <w:rPr>
          <w:rFonts w:ascii="w_Lotus" w:hAnsi="w_Lotus" w:cs="w_Lotus"/>
          <w:sz w:val="28"/>
          <w:szCs w:val="28"/>
        </w:rPr>
        <w:br/>
        <w:t xml:space="preserve">• </w:t>
      </w:r>
      <w:r w:rsidR="008855DA" w:rsidRPr="00637842">
        <w:rPr>
          <w:rFonts w:ascii="w_Lotus" w:hAnsi="w_Lotus" w:cs="w_Lotus"/>
          <w:sz w:val="28"/>
          <w:szCs w:val="28"/>
          <w:rtl/>
        </w:rPr>
        <w:t>امکان ثبت یادداشت‌های شخصی و نکته‌برداری</w:t>
      </w:r>
      <w:r w:rsidR="008855DA" w:rsidRPr="00637842">
        <w:rPr>
          <w:rFonts w:ascii="w_Lotus" w:hAnsi="w_Lotus" w:cs="w_Lotus"/>
          <w:sz w:val="28"/>
          <w:szCs w:val="28"/>
        </w:rPr>
        <w:br/>
        <w:t xml:space="preserve">• </w:t>
      </w:r>
      <w:r w:rsidR="008855DA" w:rsidRPr="00637842">
        <w:rPr>
          <w:rFonts w:ascii="w_Lotus" w:hAnsi="w_Lotus" w:cs="w_Lotus"/>
          <w:sz w:val="28"/>
          <w:szCs w:val="28"/>
          <w:rtl/>
        </w:rPr>
        <w:t>استفاده آفلاین پس از دانلود محتوا</w:t>
      </w:r>
    </w:p>
    <w:p w14:paraId="6CE0A53B" w14:textId="77777777" w:rsidR="00637842" w:rsidRPr="00637842" w:rsidRDefault="00637842" w:rsidP="00637842">
      <w:pPr>
        <w:pStyle w:val="NormalWeb"/>
        <w:bidi/>
        <w:rPr>
          <w:rFonts w:ascii="w_Lotus" w:hAnsi="w_Lotus" w:cs="w_Lotus"/>
          <w:sz w:val="28"/>
          <w:szCs w:val="28"/>
        </w:rPr>
      </w:pPr>
    </w:p>
    <w:p w14:paraId="31C4FAC6" w14:textId="099253B8" w:rsidR="00252ED7" w:rsidRDefault="00637842">
      <w:pPr>
        <w:rPr>
          <w:rFonts w:ascii="w_Lotus" w:hAnsi="w_Lotus" w:cs="w_Lotus"/>
          <w:sz w:val="28"/>
          <w:szCs w:val="28"/>
          <w:rtl/>
        </w:rPr>
      </w:pPr>
      <w:r w:rsidRPr="00637842">
        <w:rPr>
          <w:rFonts w:ascii="Segoe UI Emoji" w:hAnsi="Segoe UI Emoji" w:cs="Segoe UI Emoji"/>
          <w:sz w:val="28"/>
          <w:szCs w:val="28"/>
        </w:rPr>
        <w:t>🎧</w:t>
      </w:r>
      <w:r w:rsidRPr="00637842">
        <w:rPr>
          <w:rFonts w:ascii="w_Lotus" w:hAnsi="w_Lotus" w:cs="w_Lotus"/>
          <w:sz w:val="28"/>
          <w:szCs w:val="28"/>
        </w:rPr>
        <w:t xml:space="preserve"> </w:t>
      </w:r>
      <w:r w:rsidRPr="00637842">
        <w:rPr>
          <w:rFonts w:ascii="w_Lotus" w:hAnsi="w_Lotus" w:cs="w_Lotus"/>
          <w:sz w:val="28"/>
          <w:szCs w:val="28"/>
          <w:rtl/>
        </w:rPr>
        <w:t>اگر به کتاب‌های صوتی مذهبی، سفرنامه‌های معنوی و مباحثات اعتقادی میان شیعه و اهل سنت علاقه دارید، این اپلیکیشن مجموعه‌ای کامل از صوت و متن را در اختیار شما می‌گذارد. همین حالا اپلیکیشن را نصب کنید و از شنیدن این اثر جذاب لذت ببرید</w:t>
      </w:r>
      <w:r w:rsidRPr="00637842">
        <w:rPr>
          <w:rFonts w:ascii="w_Lotus" w:hAnsi="w_Lotus" w:cs="w_Lotus"/>
          <w:sz w:val="28"/>
          <w:szCs w:val="28"/>
        </w:rPr>
        <w:t>.</w:t>
      </w:r>
    </w:p>
    <w:p w14:paraId="4DA28299" w14:textId="6E790FBB" w:rsidR="00DC621B" w:rsidRPr="00DC621B" w:rsidRDefault="00DC621B" w:rsidP="00DC621B">
      <w:pPr>
        <w:rPr>
          <w:rFonts w:ascii="w_Lotus" w:hAnsi="w_Lotus" w:cs="w_Lotus"/>
          <w:sz w:val="28"/>
          <w:szCs w:val="28"/>
          <w:rtl/>
        </w:rPr>
      </w:pPr>
    </w:p>
    <w:p w14:paraId="355D6535" w14:textId="5B0067DC" w:rsidR="00DC621B" w:rsidRPr="00DC621B" w:rsidRDefault="00DC621B" w:rsidP="00DC621B">
      <w:pPr>
        <w:rPr>
          <w:rFonts w:ascii="w_Lotus" w:hAnsi="w_Lotus" w:cs="w_Lotus"/>
          <w:sz w:val="28"/>
          <w:szCs w:val="28"/>
          <w:rtl/>
        </w:rPr>
      </w:pPr>
    </w:p>
    <w:p w14:paraId="399D594F" w14:textId="6478053D" w:rsidR="00DC621B" w:rsidRPr="00DC621B" w:rsidRDefault="00DC621B" w:rsidP="00DC621B">
      <w:pPr>
        <w:rPr>
          <w:rFonts w:ascii="w_Lotus" w:hAnsi="w_Lotus" w:cs="w_Lotus"/>
          <w:sz w:val="28"/>
          <w:szCs w:val="28"/>
          <w:rtl/>
        </w:rPr>
      </w:pPr>
    </w:p>
    <w:p w14:paraId="6B6DD152" w14:textId="6F0420A9" w:rsidR="00DC621B" w:rsidRDefault="00DC621B" w:rsidP="00DC621B">
      <w:pPr>
        <w:rPr>
          <w:rFonts w:ascii="w_Lotus" w:hAnsi="w_Lotus" w:cs="w_Lotus"/>
          <w:sz w:val="28"/>
          <w:szCs w:val="28"/>
          <w:rtl/>
        </w:rPr>
      </w:pPr>
    </w:p>
    <w:p w14:paraId="3991CF06" w14:textId="77777777" w:rsidR="00DC621B" w:rsidRPr="00DC621B" w:rsidRDefault="00DC621B" w:rsidP="00DC621B">
      <w:pPr>
        <w:pStyle w:val="NormalWeb"/>
      </w:pPr>
      <w:r>
        <w:rPr>
          <w:rFonts w:ascii="w_Lotus" w:hAnsi="w_Lotus" w:cs="w_Lotus"/>
          <w:sz w:val="28"/>
          <w:szCs w:val="28"/>
          <w:rtl/>
        </w:rPr>
        <w:tab/>
      </w:r>
      <w:r w:rsidRPr="00DC621B">
        <w:rPr>
          <w:b/>
          <w:bCs/>
        </w:rPr>
        <w:t>Nights of Mecca (Audiobook)</w:t>
      </w:r>
    </w:p>
    <w:p w14:paraId="0C65E690" w14:textId="43CF5901" w:rsidR="00DC621B" w:rsidRDefault="00DC621B" w:rsidP="00DC621B">
      <w:pPr>
        <w:tabs>
          <w:tab w:val="left" w:pos="1670"/>
        </w:tabs>
        <w:rPr>
          <w:rFonts w:ascii="w_Lotus" w:hAnsi="w_Lotus" w:cs="w_Lotus"/>
          <w:sz w:val="28"/>
          <w:szCs w:val="28"/>
          <w:rtl/>
        </w:rPr>
      </w:pPr>
    </w:p>
    <w:p w14:paraId="0496653E" w14:textId="18B6A1E4" w:rsidR="00DC621B" w:rsidRPr="00DC621B" w:rsidRDefault="00DC621B" w:rsidP="00DC621B">
      <w:pPr>
        <w:rPr>
          <w:rFonts w:ascii="w_Lotus" w:hAnsi="w_Lotus" w:cs="w_Lotus"/>
          <w:sz w:val="28"/>
          <w:szCs w:val="28"/>
          <w:rtl/>
        </w:rPr>
      </w:pPr>
    </w:p>
    <w:p w14:paraId="316D5B4E" w14:textId="4B549102" w:rsidR="00DC621B" w:rsidRDefault="00DC621B" w:rsidP="00DC621B">
      <w:pPr>
        <w:rPr>
          <w:rFonts w:ascii="w_Lotus" w:hAnsi="w_Lotus" w:cs="w_Lotus"/>
          <w:sz w:val="28"/>
          <w:szCs w:val="28"/>
          <w:rtl/>
        </w:rPr>
      </w:pPr>
    </w:p>
    <w:p w14:paraId="064BD31F" w14:textId="072516B2" w:rsidR="00DC621B" w:rsidRDefault="00DC621B" w:rsidP="00DC621B">
      <w:pPr>
        <w:tabs>
          <w:tab w:val="left" w:pos="5702"/>
        </w:tabs>
      </w:pPr>
      <w:r>
        <w:rPr>
          <w:rFonts w:ascii="w_Lotus" w:hAnsi="w_Lotus" w:cs="w_Lotus"/>
          <w:sz w:val="28"/>
          <w:szCs w:val="28"/>
          <w:rtl/>
        </w:rPr>
        <w:tab/>
      </w:r>
      <w:r>
        <w:t xml:space="preserve">The book </w:t>
      </w:r>
      <w:r>
        <w:rPr>
          <w:rStyle w:val="Strong"/>
        </w:rPr>
        <w:t>“Nights of Mecca”</w:t>
      </w:r>
      <w:r>
        <w:t xml:space="preserve"> is an engaging travelogue exploring Shia-Sunni beliefs and misconceptions.</w:t>
      </w:r>
    </w:p>
    <w:p w14:paraId="34E46C27" w14:textId="3A15E491" w:rsidR="00DC621B" w:rsidRPr="00DC621B" w:rsidRDefault="00DC621B" w:rsidP="00DC621B">
      <w:pPr>
        <w:rPr>
          <w:rFonts w:ascii="w_Lotus" w:hAnsi="w_Lotus" w:cs="w_Lotus"/>
          <w:sz w:val="28"/>
          <w:szCs w:val="28"/>
          <w:rtl/>
        </w:rPr>
      </w:pPr>
    </w:p>
    <w:p w14:paraId="74EE64B1" w14:textId="7899C838" w:rsidR="00DC621B" w:rsidRPr="00DC621B" w:rsidRDefault="00DC621B" w:rsidP="00DC621B">
      <w:pPr>
        <w:rPr>
          <w:rFonts w:ascii="w_Lotus" w:hAnsi="w_Lotus" w:cs="w_Lotus"/>
          <w:sz w:val="28"/>
          <w:szCs w:val="28"/>
          <w:rtl/>
        </w:rPr>
      </w:pPr>
    </w:p>
    <w:p w14:paraId="3EA2F82A" w14:textId="0D174BC9" w:rsidR="00DC621B" w:rsidRDefault="00DC621B" w:rsidP="00DC621B">
      <w:pPr>
        <w:rPr>
          <w:rtl/>
        </w:rPr>
      </w:pPr>
    </w:p>
    <w:p w14:paraId="4D46A9AD" w14:textId="77777777" w:rsidR="00DC621B" w:rsidRPr="00DC621B" w:rsidRDefault="00DC621B" w:rsidP="00DC621B">
      <w:pPr>
        <w:pStyle w:val="NormalWeb"/>
      </w:pPr>
      <w:r>
        <w:rPr>
          <w:rFonts w:ascii="w_Lotus" w:hAnsi="w_Lotus" w:cs="w_Lotus"/>
          <w:sz w:val="28"/>
          <w:szCs w:val="28"/>
          <w:rtl/>
        </w:rPr>
        <w:tab/>
      </w:r>
      <w:r w:rsidRPr="00DC621B">
        <w:rPr>
          <w:b/>
          <w:bCs/>
        </w:rPr>
        <w:t>Nights of Mecca – Audiobook</w:t>
      </w:r>
    </w:p>
    <w:p w14:paraId="2AE82612" w14:textId="77777777" w:rsidR="00DC621B" w:rsidRPr="00DC621B" w:rsidRDefault="00DC621B" w:rsidP="00DC621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DC621B">
        <w:rPr>
          <w:rFonts w:ascii="Times New Roman" w:eastAsia="Times New Roman" w:hAnsi="Times New Roman" w:cs="Times New Roman"/>
          <w:kern w:val="0"/>
          <w:sz w:val="24"/>
          <w:szCs w:val="24"/>
          <w:lang w:bidi="ar-SA"/>
          <w14:ligatures w14:val="none"/>
        </w:rPr>
        <w:lastRenderedPageBreak/>
        <w:t xml:space="preserve">Religious travelogue, Shia and Sunni beliefs, theological discussions, spiritual travel, memories of Ayatollah </w:t>
      </w:r>
      <w:proofErr w:type="spellStart"/>
      <w:r w:rsidRPr="00DC621B">
        <w:rPr>
          <w:rFonts w:ascii="Times New Roman" w:eastAsia="Times New Roman" w:hAnsi="Times New Roman" w:cs="Times New Roman"/>
          <w:kern w:val="0"/>
          <w:sz w:val="24"/>
          <w:szCs w:val="24"/>
          <w:lang w:bidi="ar-SA"/>
          <w14:ligatures w14:val="none"/>
        </w:rPr>
        <w:t>Seyyed</w:t>
      </w:r>
      <w:proofErr w:type="spellEnd"/>
      <w:r w:rsidRPr="00DC621B">
        <w:rPr>
          <w:rFonts w:ascii="Times New Roman" w:eastAsia="Times New Roman" w:hAnsi="Times New Roman" w:cs="Times New Roman"/>
          <w:kern w:val="0"/>
          <w:sz w:val="24"/>
          <w:szCs w:val="24"/>
          <w:lang w:bidi="ar-SA"/>
          <w14:ligatures w14:val="none"/>
        </w:rPr>
        <w:t xml:space="preserve"> Hassan Abtahi, religious audiobook.</w:t>
      </w:r>
    </w:p>
    <w:p w14:paraId="27093A50" w14:textId="77777777" w:rsidR="00DC621B" w:rsidRPr="00DC621B" w:rsidRDefault="00DC621B" w:rsidP="00DC621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DC621B">
        <w:rPr>
          <w:rFonts w:ascii="Segoe UI Emoji" w:eastAsia="Times New Roman" w:hAnsi="Segoe UI Emoji" w:cs="Segoe UI Emoji"/>
          <w:kern w:val="0"/>
          <w:sz w:val="24"/>
          <w:szCs w:val="24"/>
          <w:lang w:bidi="ar-SA"/>
          <w14:ligatures w14:val="none"/>
        </w:rPr>
        <w:t>🌟</w:t>
      </w:r>
      <w:r w:rsidRPr="00DC621B">
        <w:rPr>
          <w:rFonts w:ascii="Times New Roman" w:eastAsia="Times New Roman" w:hAnsi="Times New Roman" w:cs="Times New Roman"/>
          <w:kern w:val="0"/>
          <w:sz w:val="24"/>
          <w:szCs w:val="24"/>
          <w:lang w:bidi="ar-SA"/>
          <w14:ligatures w14:val="none"/>
        </w:rPr>
        <w:t xml:space="preserve"> </w:t>
      </w:r>
      <w:r w:rsidRPr="00DC621B">
        <w:rPr>
          <w:rFonts w:ascii="Times New Roman" w:eastAsia="Times New Roman" w:hAnsi="Times New Roman" w:cs="Times New Roman"/>
          <w:b/>
          <w:bCs/>
          <w:kern w:val="0"/>
          <w:sz w:val="24"/>
          <w:szCs w:val="24"/>
          <w:lang w:bidi="ar-SA"/>
          <w14:ligatures w14:val="none"/>
        </w:rPr>
        <w:t>About the Book</w:t>
      </w:r>
    </w:p>
    <w:p w14:paraId="280EC443" w14:textId="77777777" w:rsidR="00DC621B" w:rsidRPr="00DC621B" w:rsidRDefault="00DC621B" w:rsidP="00DC621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DC621B">
        <w:rPr>
          <w:rFonts w:ascii="Times New Roman" w:eastAsia="Times New Roman" w:hAnsi="Times New Roman" w:cs="Times New Roman"/>
          <w:kern w:val="0"/>
          <w:sz w:val="24"/>
          <w:szCs w:val="24"/>
          <w:lang w:bidi="ar-SA"/>
          <w14:ligatures w14:val="none"/>
        </w:rPr>
        <w:t xml:space="preserve">The audiobook </w:t>
      </w:r>
      <w:r w:rsidRPr="00DC621B">
        <w:rPr>
          <w:rFonts w:ascii="Times New Roman" w:eastAsia="Times New Roman" w:hAnsi="Times New Roman" w:cs="Times New Roman"/>
          <w:b/>
          <w:bCs/>
          <w:kern w:val="0"/>
          <w:sz w:val="24"/>
          <w:szCs w:val="24"/>
          <w:lang w:bidi="ar-SA"/>
          <w14:ligatures w14:val="none"/>
        </w:rPr>
        <w:t>“Nights of Mecca”</w:t>
      </w:r>
      <w:r w:rsidRPr="00DC621B">
        <w:rPr>
          <w:rFonts w:ascii="Times New Roman" w:eastAsia="Times New Roman" w:hAnsi="Times New Roman" w:cs="Times New Roman"/>
          <w:kern w:val="0"/>
          <w:sz w:val="24"/>
          <w:szCs w:val="24"/>
          <w:lang w:bidi="ar-SA"/>
          <w14:ligatures w14:val="none"/>
        </w:rPr>
        <w:t xml:space="preserve"> recounts </w:t>
      </w:r>
      <w:r w:rsidRPr="00DC621B">
        <w:rPr>
          <w:rFonts w:ascii="Times New Roman" w:eastAsia="Times New Roman" w:hAnsi="Times New Roman" w:cs="Times New Roman"/>
          <w:b/>
          <w:bCs/>
          <w:kern w:val="0"/>
          <w:sz w:val="24"/>
          <w:szCs w:val="24"/>
          <w:lang w:bidi="ar-SA"/>
          <w14:ligatures w14:val="none"/>
        </w:rPr>
        <w:t xml:space="preserve">Ayatollah </w:t>
      </w:r>
      <w:proofErr w:type="spellStart"/>
      <w:r w:rsidRPr="00DC621B">
        <w:rPr>
          <w:rFonts w:ascii="Times New Roman" w:eastAsia="Times New Roman" w:hAnsi="Times New Roman" w:cs="Times New Roman"/>
          <w:b/>
          <w:bCs/>
          <w:kern w:val="0"/>
          <w:sz w:val="24"/>
          <w:szCs w:val="24"/>
          <w:lang w:bidi="ar-SA"/>
          <w14:ligatures w14:val="none"/>
        </w:rPr>
        <w:t>Seyyed</w:t>
      </w:r>
      <w:proofErr w:type="spellEnd"/>
      <w:r w:rsidRPr="00DC621B">
        <w:rPr>
          <w:rFonts w:ascii="Times New Roman" w:eastAsia="Times New Roman" w:hAnsi="Times New Roman" w:cs="Times New Roman"/>
          <w:b/>
          <w:bCs/>
          <w:kern w:val="0"/>
          <w:sz w:val="24"/>
          <w:szCs w:val="24"/>
          <w:lang w:bidi="ar-SA"/>
          <w14:ligatures w14:val="none"/>
        </w:rPr>
        <w:t xml:space="preserve"> Hassan Abtahi’s</w:t>
      </w:r>
      <w:r w:rsidRPr="00DC621B">
        <w:rPr>
          <w:rFonts w:ascii="Times New Roman" w:eastAsia="Times New Roman" w:hAnsi="Times New Roman" w:cs="Times New Roman"/>
          <w:kern w:val="0"/>
          <w:sz w:val="24"/>
          <w:szCs w:val="24"/>
          <w:lang w:bidi="ar-SA"/>
          <w14:ligatures w14:val="none"/>
        </w:rPr>
        <w:t xml:space="preserve"> travels through Syria, Turkey, and Mecca, including his theological discussions with Sunni scholars about Shia beliefs and Islamic teachings. Presented as a spiritual travelogue in both audio and podcast format, the book offers an engaging account of these journeys and religious discussions.</w:t>
      </w:r>
    </w:p>
    <w:p w14:paraId="598C16D4" w14:textId="77777777" w:rsidR="00DC621B" w:rsidRPr="00DC621B" w:rsidRDefault="00DC621B" w:rsidP="00DC621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DC621B">
        <w:rPr>
          <w:rFonts w:ascii="Segoe UI Emoji" w:eastAsia="Times New Roman" w:hAnsi="Segoe UI Emoji" w:cs="Segoe UI Emoji"/>
          <w:kern w:val="0"/>
          <w:sz w:val="24"/>
          <w:szCs w:val="24"/>
          <w:lang w:bidi="ar-SA"/>
          <w14:ligatures w14:val="none"/>
        </w:rPr>
        <w:t>✨</w:t>
      </w:r>
      <w:r w:rsidRPr="00DC621B">
        <w:rPr>
          <w:rFonts w:ascii="Times New Roman" w:eastAsia="Times New Roman" w:hAnsi="Times New Roman" w:cs="Times New Roman"/>
          <w:kern w:val="0"/>
          <w:sz w:val="24"/>
          <w:szCs w:val="24"/>
          <w:lang w:bidi="ar-SA"/>
          <w14:ligatures w14:val="none"/>
        </w:rPr>
        <w:t xml:space="preserve"> </w:t>
      </w:r>
      <w:r w:rsidRPr="00DC621B">
        <w:rPr>
          <w:rFonts w:ascii="Times New Roman" w:eastAsia="Times New Roman" w:hAnsi="Times New Roman" w:cs="Times New Roman"/>
          <w:b/>
          <w:bCs/>
          <w:kern w:val="0"/>
          <w:sz w:val="24"/>
          <w:szCs w:val="24"/>
          <w:lang w:bidi="ar-SA"/>
          <w14:ligatures w14:val="none"/>
        </w:rPr>
        <w:t>App Features</w:t>
      </w:r>
    </w:p>
    <w:p w14:paraId="6E54B0B5" w14:textId="77777777" w:rsidR="00DC621B" w:rsidRPr="00DC621B" w:rsidRDefault="00DC621B" w:rsidP="00DC621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DC621B">
        <w:rPr>
          <w:rFonts w:ascii="Times New Roman" w:eastAsia="Times New Roman" w:hAnsi="Times New Roman" w:cs="Times New Roman"/>
          <w:kern w:val="0"/>
          <w:sz w:val="24"/>
          <w:szCs w:val="24"/>
          <w:lang w:bidi="ar-SA"/>
          <w14:ligatures w14:val="none"/>
        </w:rPr>
        <w:t>• Full audiobook and text version</w:t>
      </w:r>
      <w:r w:rsidRPr="00DC621B">
        <w:rPr>
          <w:rFonts w:ascii="Times New Roman" w:eastAsia="Times New Roman" w:hAnsi="Times New Roman" w:cs="Times New Roman"/>
          <w:kern w:val="0"/>
          <w:sz w:val="24"/>
          <w:szCs w:val="24"/>
          <w:lang w:bidi="ar-SA"/>
          <w14:ligatures w14:val="none"/>
        </w:rPr>
        <w:br/>
        <w:t>• Listen to the audio while reading the text simultaneously</w:t>
      </w:r>
      <w:r w:rsidRPr="00DC621B">
        <w:rPr>
          <w:rFonts w:ascii="Times New Roman" w:eastAsia="Times New Roman" w:hAnsi="Times New Roman" w:cs="Times New Roman"/>
          <w:kern w:val="0"/>
          <w:sz w:val="24"/>
          <w:szCs w:val="24"/>
          <w:lang w:bidi="ar-SA"/>
          <w14:ligatures w14:val="none"/>
        </w:rPr>
        <w:br/>
        <w:t>• Search through the text and titles</w:t>
      </w:r>
      <w:r w:rsidRPr="00DC621B">
        <w:rPr>
          <w:rFonts w:ascii="Times New Roman" w:eastAsia="Times New Roman" w:hAnsi="Times New Roman" w:cs="Times New Roman"/>
          <w:kern w:val="0"/>
          <w:sz w:val="24"/>
          <w:szCs w:val="24"/>
          <w:lang w:bidi="ar-SA"/>
          <w14:ligatures w14:val="none"/>
        </w:rPr>
        <w:br/>
        <w:t>• Bookmark your favorite sections</w:t>
      </w:r>
      <w:r w:rsidRPr="00DC621B">
        <w:rPr>
          <w:rFonts w:ascii="Times New Roman" w:eastAsia="Times New Roman" w:hAnsi="Times New Roman" w:cs="Times New Roman"/>
          <w:kern w:val="0"/>
          <w:sz w:val="24"/>
          <w:szCs w:val="24"/>
          <w:lang w:bidi="ar-SA"/>
          <w14:ligatures w14:val="none"/>
        </w:rPr>
        <w:br/>
        <w:t>• Resume reading and playback from where you left off</w:t>
      </w:r>
      <w:r w:rsidRPr="00DC621B">
        <w:rPr>
          <w:rFonts w:ascii="Times New Roman" w:eastAsia="Times New Roman" w:hAnsi="Times New Roman" w:cs="Times New Roman"/>
          <w:kern w:val="0"/>
          <w:sz w:val="24"/>
          <w:szCs w:val="24"/>
          <w:lang w:bidi="ar-SA"/>
          <w14:ligatures w14:val="none"/>
        </w:rPr>
        <w:br/>
        <w:t>• Adjustable text size for comfortable reading</w:t>
      </w:r>
      <w:r w:rsidRPr="00DC621B">
        <w:rPr>
          <w:rFonts w:ascii="Times New Roman" w:eastAsia="Times New Roman" w:hAnsi="Times New Roman" w:cs="Times New Roman"/>
          <w:kern w:val="0"/>
          <w:sz w:val="24"/>
          <w:szCs w:val="24"/>
          <w:lang w:bidi="ar-SA"/>
          <w14:ligatures w14:val="none"/>
        </w:rPr>
        <w:br/>
        <w:t>• Night mode for reading in low-light environments</w:t>
      </w:r>
      <w:r w:rsidRPr="00DC621B">
        <w:rPr>
          <w:rFonts w:ascii="Times New Roman" w:eastAsia="Times New Roman" w:hAnsi="Times New Roman" w:cs="Times New Roman"/>
          <w:kern w:val="0"/>
          <w:sz w:val="24"/>
          <w:szCs w:val="24"/>
          <w:lang w:bidi="ar-SA"/>
          <w14:ligatures w14:val="none"/>
        </w:rPr>
        <w:br/>
        <w:t>• Personal notes and note-taking</w:t>
      </w:r>
      <w:r w:rsidRPr="00DC621B">
        <w:rPr>
          <w:rFonts w:ascii="Times New Roman" w:eastAsia="Times New Roman" w:hAnsi="Times New Roman" w:cs="Times New Roman"/>
          <w:kern w:val="0"/>
          <w:sz w:val="24"/>
          <w:szCs w:val="24"/>
          <w:lang w:bidi="ar-SA"/>
          <w14:ligatures w14:val="none"/>
        </w:rPr>
        <w:br/>
        <w:t>• Offline access after downloading the content</w:t>
      </w:r>
    </w:p>
    <w:p w14:paraId="420C0CF6" w14:textId="77777777" w:rsidR="00DC621B" w:rsidRPr="00DC621B" w:rsidRDefault="00DC621B" w:rsidP="00DC621B">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DC621B">
        <w:rPr>
          <w:rFonts w:ascii="Segoe UI Emoji" w:eastAsia="Times New Roman" w:hAnsi="Segoe UI Emoji" w:cs="Segoe UI Emoji"/>
          <w:kern w:val="0"/>
          <w:sz w:val="24"/>
          <w:szCs w:val="24"/>
          <w:lang w:bidi="ar-SA"/>
          <w14:ligatures w14:val="none"/>
        </w:rPr>
        <w:t>🎧</w:t>
      </w:r>
      <w:r w:rsidRPr="00DC621B">
        <w:rPr>
          <w:rFonts w:ascii="Times New Roman" w:eastAsia="Times New Roman" w:hAnsi="Times New Roman" w:cs="Times New Roman"/>
          <w:kern w:val="0"/>
          <w:sz w:val="24"/>
          <w:szCs w:val="24"/>
          <w:lang w:bidi="ar-SA"/>
          <w14:ligatures w14:val="none"/>
        </w:rPr>
        <w:t xml:space="preserve"> If you are interested in religious audiobooks, spiritual travelogues, and theological discussions about Shia and Sunni perspectives, this app provides the complete book in both audio and text formats. Install the app and explore this engaging work.</w:t>
      </w:r>
    </w:p>
    <w:p w14:paraId="51C32068" w14:textId="45BF0D13" w:rsidR="00DC621B" w:rsidRPr="00DC621B" w:rsidRDefault="00DC621B" w:rsidP="00DC621B">
      <w:pPr>
        <w:tabs>
          <w:tab w:val="left" w:pos="2774"/>
        </w:tabs>
        <w:rPr>
          <w:rFonts w:ascii="w_Lotus" w:hAnsi="w_Lotus" w:cs="w_Lotus"/>
          <w:sz w:val="28"/>
          <w:szCs w:val="28"/>
        </w:rPr>
      </w:pPr>
    </w:p>
    <w:sectPr w:rsidR="00DC621B" w:rsidRPr="00DC621B"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42D27"/>
    <w:rsid w:val="000739F6"/>
    <w:rsid w:val="00096D01"/>
    <w:rsid w:val="00115831"/>
    <w:rsid w:val="00131847"/>
    <w:rsid w:val="00144605"/>
    <w:rsid w:val="001A5960"/>
    <w:rsid w:val="00252ED7"/>
    <w:rsid w:val="00336A2C"/>
    <w:rsid w:val="00467364"/>
    <w:rsid w:val="00574C15"/>
    <w:rsid w:val="00586E0F"/>
    <w:rsid w:val="00586E8C"/>
    <w:rsid w:val="00637842"/>
    <w:rsid w:val="00685A15"/>
    <w:rsid w:val="006D3C88"/>
    <w:rsid w:val="00702CE0"/>
    <w:rsid w:val="00717385"/>
    <w:rsid w:val="0075791B"/>
    <w:rsid w:val="007837F2"/>
    <w:rsid w:val="007C7CA7"/>
    <w:rsid w:val="007E1A17"/>
    <w:rsid w:val="007E6F53"/>
    <w:rsid w:val="00804FEF"/>
    <w:rsid w:val="00815503"/>
    <w:rsid w:val="008855DA"/>
    <w:rsid w:val="008F0197"/>
    <w:rsid w:val="008F6364"/>
    <w:rsid w:val="00924CE7"/>
    <w:rsid w:val="00924D07"/>
    <w:rsid w:val="009F328F"/>
    <w:rsid w:val="00B46441"/>
    <w:rsid w:val="00B5583D"/>
    <w:rsid w:val="00B8290C"/>
    <w:rsid w:val="00BB03C1"/>
    <w:rsid w:val="00BC6A67"/>
    <w:rsid w:val="00BE4A8D"/>
    <w:rsid w:val="00C16480"/>
    <w:rsid w:val="00C41B28"/>
    <w:rsid w:val="00C61876"/>
    <w:rsid w:val="00C663EA"/>
    <w:rsid w:val="00CC1075"/>
    <w:rsid w:val="00CC2F9F"/>
    <w:rsid w:val="00D27002"/>
    <w:rsid w:val="00D44AF9"/>
    <w:rsid w:val="00D91C9A"/>
    <w:rsid w:val="00DC621B"/>
    <w:rsid w:val="00DD7F19"/>
    <w:rsid w:val="00ED493B"/>
    <w:rsid w:val="00FD4D9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435709127">
      <w:bodyDiv w:val="1"/>
      <w:marLeft w:val="0"/>
      <w:marRight w:val="0"/>
      <w:marTop w:val="0"/>
      <w:marBottom w:val="0"/>
      <w:divBdr>
        <w:top w:val="none" w:sz="0" w:space="0" w:color="auto"/>
        <w:left w:val="none" w:sz="0" w:space="0" w:color="auto"/>
        <w:bottom w:val="none" w:sz="0" w:space="0" w:color="auto"/>
        <w:right w:val="none" w:sz="0" w:space="0" w:color="auto"/>
      </w:divBdr>
    </w:div>
    <w:div w:id="623198673">
      <w:bodyDiv w:val="1"/>
      <w:marLeft w:val="0"/>
      <w:marRight w:val="0"/>
      <w:marTop w:val="0"/>
      <w:marBottom w:val="0"/>
      <w:divBdr>
        <w:top w:val="none" w:sz="0" w:space="0" w:color="auto"/>
        <w:left w:val="none" w:sz="0" w:space="0" w:color="auto"/>
        <w:bottom w:val="none" w:sz="0" w:space="0" w:color="auto"/>
        <w:right w:val="none" w:sz="0" w:space="0" w:color="auto"/>
      </w:divBdr>
    </w:div>
    <w:div w:id="630599930">
      <w:bodyDiv w:val="1"/>
      <w:marLeft w:val="0"/>
      <w:marRight w:val="0"/>
      <w:marTop w:val="0"/>
      <w:marBottom w:val="0"/>
      <w:divBdr>
        <w:top w:val="none" w:sz="0" w:space="0" w:color="auto"/>
        <w:left w:val="none" w:sz="0" w:space="0" w:color="auto"/>
        <w:bottom w:val="none" w:sz="0" w:space="0" w:color="auto"/>
        <w:right w:val="none" w:sz="0" w:space="0" w:color="auto"/>
      </w:divBdr>
    </w:div>
    <w:div w:id="696737477">
      <w:bodyDiv w:val="1"/>
      <w:marLeft w:val="0"/>
      <w:marRight w:val="0"/>
      <w:marTop w:val="0"/>
      <w:marBottom w:val="0"/>
      <w:divBdr>
        <w:top w:val="none" w:sz="0" w:space="0" w:color="auto"/>
        <w:left w:val="none" w:sz="0" w:space="0" w:color="auto"/>
        <w:bottom w:val="none" w:sz="0" w:space="0" w:color="auto"/>
        <w:right w:val="none" w:sz="0" w:space="0" w:color="auto"/>
      </w:divBdr>
    </w:div>
    <w:div w:id="1201163252">
      <w:bodyDiv w:val="1"/>
      <w:marLeft w:val="0"/>
      <w:marRight w:val="0"/>
      <w:marTop w:val="0"/>
      <w:marBottom w:val="0"/>
      <w:divBdr>
        <w:top w:val="none" w:sz="0" w:space="0" w:color="auto"/>
        <w:left w:val="none" w:sz="0" w:space="0" w:color="auto"/>
        <w:bottom w:val="none" w:sz="0" w:space="0" w:color="auto"/>
        <w:right w:val="none" w:sz="0" w:space="0" w:color="auto"/>
      </w:divBdr>
    </w:div>
    <w:div w:id="1433010850">
      <w:bodyDiv w:val="1"/>
      <w:marLeft w:val="0"/>
      <w:marRight w:val="0"/>
      <w:marTop w:val="0"/>
      <w:marBottom w:val="0"/>
      <w:divBdr>
        <w:top w:val="none" w:sz="0" w:space="0" w:color="auto"/>
        <w:left w:val="none" w:sz="0" w:space="0" w:color="auto"/>
        <w:bottom w:val="none" w:sz="0" w:space="0" w:color="auto"/>
        <w:right w:val="none" w:sz="0" w:space="0" w:color="auto"/>
      </w:divBdr>
      <w:divsChild>
        <w:div w:id="1081635013">
          <w:marLeft w:val="0"/>
          <w:marRight w:val="0"/>
          <w:marTop w:val="0"/>
          <w:marBottom w:val="0"/>
          <w:divBdr>
            <w:top w:val="none" w:sz="0" w:space="0" w:color="auto"/>
            <w:left w:val="none" w:sz="0" w:space="0" w:color="auto"/>
            <w:bottom w:val="none" w:sz="0" w:space="0" w:color="auto"/>
            <w:right w:val="none" w:sz="0" w:space="0" w:color="auto"/>
          </w:divBdr>
          <w:divsChild>
            <w:div w:id="1140996715">
              <w:marLeft w:val="0"/>
              <w:marRight w:val="0"/>
              <w:marTop w:val="0"/>
              <w:marBottom w:val="0"/>
              <w:divBdr>
                <w:top w:val="none" w:sz="0" w:space="0" w:color="auto"/>
                <w:left w:val="none" w:sz="0" w:space="0" w:color="auto"/>
                <w:bottom w:val="none" w:sz="0" w:space="0" w:color="auto"/>
                <w:right w:val="none" w:sz="0" w:space="0" w:color="auto"/>
              </w:divBdr>
              <w:divsChild>
                <w:div w:id="556741884">
                  <w:marLeft w:val="0"/>
                  <w:marRight w:val="0"/>
                  <w:marTop w:val="0"/>
                  <w:marBottom w:val="0"/>
                  <w:divBdr>
                    <w:top w:val="none" w:sz="0" w:space="0" w:color="auto"/>
                    <w:left w:val="none" w:sz="0" w:space="0" w:color="auto"/>
                    <w:bottom w:val="none" w:sz="0" w:space="0" w:color="auto"/>
                    <w:right w:val="none" w:sz="0" w:space="0" w:color="auto"/>
                  </w:divBdr>
                  <w:divsChild>
                    <w:div w:id="1385912067">
                      <w:marLeft w:val="0"/>
                      <w:marRight w:val="0"/>
                      <w:marTop w:val="0"/>
                      <w:marBottom w:val="0"/>
                      <w:divBdr>
                        <w:top w:val="none" w:sz="0" w:space="0" w:color="auto"/>
                        <w:left w:val="none" w:sz="0" w:space="0" w:color="auto"/>
                        <w:bottom w:val="none" w:sz="0" w:space="0" w:color="auto"/>
                        <w:right w:val="none" w:sz="0" w:space="0" w:color="auto"/>
                      </w:divBdr>
                      <w:divsChild>
                        <w:div w:id="964385550">
                          <w:marLeft w:val="0"/>
                          <w:marRight w:val="0"/>
                          <w:marTop w:val="0"/>
                          <w:marBottom w:val="0"/>
                          <w:divBdr>
                            <w:top w:val="none" w:sz="0" w:space="0" w:color="auto"/>
                            <w:left w:val="none" w:sz="0" w:space="0" w:color="auto"/>
                            <w:bottom w:val="none" w:sz="0" w:space="0" w:color="auto"/>
                            <w:right w:val="none" w:sz="0" w:space="0" w:color="auto"/>
                          </w:divBdr>
                          <w:divsChild>
                            <w:div w:id="852375764">
                              <w:marLeft w:val="0"/>
                              <w:marRight w:val="0"/>
                              <w:marTop w:val="0"/>
                              <w:marBottom w:val="0"/>
                              <w:divBdr>
                                <w:top w:val="none" w:sz="0" w:space="0" w:color="auto"/>
                                <w:left w:val="none" w:sz="0" w:space="0" w:color="auto"/>
                                <w:bottom w:val="none" w:sz="0" w:space="0" w:color="auto"/>
                                <w:right w:val="none" w:sz="0" w:space="0" w:color="auto"/>
                              </w:divBdr>
                              <w:divsChild>
                                <w:div w:id="138386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450408">
      <w:bodyDiv w:val="1"/>
      <w:marLeft w:val="0"/>
      <w:marRight w:val="0"/>
      <w:marTop w:val="0"/>
      <w:marBottom w:val="0"/>
      <w:divBdr>
        <w:top w:val="none" w:sz="0" w:space="0" w:color="auto"/>
        <w:left w:val="none" w:sz="0" w:space="0" w:color="auto"/>
        <w:bottom w:val="none" w:sz="0" w:space="0" w:color="auto"/>
        <w:right w:val="none" w:sz="0" w:space="0" w:color="auto"/>
      </w:divBdr>
    </w:div>
    <w:div w:id="1527134876">
      <w:bodyDiv w:val="1"/>
      <w:marLeft w:val="0"/>
      <w:marRight w:val="0"/>
      <w:marTop w:val="0"/>
      <w:marBottom w:val="0"/>
      <w:divBdr>
        <w:top w:val="none" w:sz="0" w:space="0" w:color="auto"/>
        <w:left w:val="none" w:sz="0" w:space="0" w:color="auto"/>
        <w:bottom w:val="none" w:sz="0" w:space="0" w:color="auto"/>
        <w:right w:val="none" w:sz="0" w:space="0" w:color="auto"/>
      </w:divBdr>
    </w:div>
    <w:div w:id="1565599193">
      <w:bodyDiv w:val="1"/>
      <w:marLeft w:val="0"/>
      <w:marRight w:val="0"/>
      <w:marTop w:val="0"/>
      <w:marBottom w:val="0"/>
      <w:divBdr>
        <w:top w:val="none" w:sz="0" w:space="0" w:color="auto"/>
        <w:left w:val="none" w:sz="0" w:space="0" w:color="auto"/>
        <w:bottom w:val="none" w:sz="0" w:space="0" w:color="auto"/>
        <w:right w:val="none" w:sz="0" w:space="0" w:color="auto"/>
      </w:divBdr>
    </w:div>
    <w:div w:id="1583173398">
      <w:bodyDiv w:val="1"/>
      <w:marLeft w:val="0"/>
      <w:marRight w:val="0"/>
      <w:marTop w:val="0"/>
      <w:marBottom w:val="0"/>
      <w:divBdr>
        <w:top w:val="none" w:sz="0" w:space="0" w:color="auto"/>
        <w:left w:val="none" w:sz="0" w:space="0" w:color="auto"/>
        <w:bottom w:val="none" w:sz="0" w:space="0" w:color="auto"/>
        <w:right w:val="none" w:sz="0" w:space="0" w:color="auto"/>
      </w:divBdr>
    </w:div>
    <w:div w:id="1583954132">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22244950">
      <w:bodyDiv w:val="1"/>
      <w:marLeft w:val="0"/>
      <w:marRight w:val="0"/>
      <w:marTop w:val="0"/>
      <w:marBottom w:val="0"/>
      <w:divBdr>
        <w:top w:val="none" w:sz="0" w:space="0" w:color="auto"/>
        <w:left w:val="none" w:sz="0" w:space="0" w:color="auto"/>
        <w:bottom w:val="none" w:sz="0" w:space="0" w:color="auto"/>
        <w:right w:val="none" w:sz="0" w:space="0" w:color="auto"/>
      </w:divBdr>
    </w:div>
    <w:div w:id="1740667035">
      <w:bodyDiv w:val="1"/>
      <w:marLeft w:val="0"/>
      <w:marRight w:val="0"/>
      <w:marTop w:val="0"/>
      <w:marBottom w:val="0"/>
      <w:divBdr>
        <w:top w:val="none" w:sz="0" w:space="0" w:color="auto"/>
        <w:left w:val="none" w:sz="0" w:space="0" w:color="auto"/>
        <w:bottom w:val="none" w:sz="0" w:space="0" w:color="auto"/>
        <w:right w:val="none" w:sz="0" w:space="0" w:color="auto"/>
      </w:divBdr>
    </w:div>
    <w:div w:id="200913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2026-09-20T07:31:00Z</dcterms:created>
  <dcterms:modified xsi:type="dcterms:W3CDTF">2026-09-22T09:47:00Z</dcterms:modified>
</cp:coreProperties>
</file>